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BF2066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BF2066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 12. </w:t>
      </w:r>
      <w:r w:rsidR="004F1530">
        <w:rPr>
          <w:rFonts w:ascii="Times New Roman" w:hAnsi="Times New Roman" w:cs="Times New Roman"/>
          <w:sz w:val="28"/>
          <w:szCs w:val="28"/>
        </w:rPr>
        <w:t>2020</w:t>
      </w:r>
      <w:r w:rsidR="008B5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460-р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</w:t>
      </w:r>
      <w:r w:rsidR="009E7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1D5476" w:rsidTr="009D3436">
        <w:trPr>
          <w:trHeight w:val="2327"/>
        </w:trPr>
        <w:tc>
          <w:tcPr>
            <w:tcW w:w="5730" w:type="dxa"/>
          </w:tcPr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актов,</w:t>
            </w:r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 </w:t>
            </w:r>
          </w:p>
          <w:p w:rsidR="001D5476" w:rsidRPr="001D5476" w:rsidRDefault="001D5476" w:rsidP="009D3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Суражского района,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631E7E" w:rsidRPr="007F7A01">
        <w:rPr>
          <w:rFonts w:ascii="Times New Roman" w:hAnsi="Times New Roman" w:cs="Times New Roman"/>
          <w:sz w:val="28"/>
          <w:szCs w:val="28"/>
        </w:rPr>
        <w:t>2021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Pr="00CA477A" w:rsidRDefault="00CA477A" w:rsidP="00CA47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E65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5E65C6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CA477A">
        <w:rPr>
          <w:rFonts w:ascii="Times New Roman" w:hAnsi="Times New Roman" w:cs="Times New Roman"/>
          <w:sz w:val="16"/>
          <w:szCs w:val="16"/>
        </w:rPr>
        <w:t>2-60-</w:t>
      </w:r>
      <w:r w:rsidR="009D3436">
        <w:rPr>
          <w:rFonts w:ascii="Times New Roman" w:hAnsi="Times New Roman" w:cs="Times New Roman"/>
          <w:sz w:val="16"/>
          <w:szCs w:val="16"/>
        </w:rPr>
        <w:t>5</w:t>
      </w:r>
      <w:r w:rsidR="00101AA9">
        <w:rPr>
          <w:rFonts w:ascii="Times New Roman" w:hAnsi="Times New Roman" w:cs="Times New Roman"/>
          <w:sz w:val="16"/>
          <w:szCs w:val="16"/>
        </w:rPr>
        <w:t>1</w:t>
      </w:r>
    </w:p>
    <w:p w:rsidR="00631E7E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11283D">
        <w:rPr>
          <w:rFonts w:ascii="Times New Roman" w:hAnsi="Times New Roman" w:cs="Times New Roman"/>
          <w:sz w:val="28"/>
          <w:szCs w:val="28"/>
        </w:rPr>
        <w:t xml:space="preserve">30.12.2020 </w:t>
      </w:r>
      <w:r w:rsidRPr="004D7192">
        <w:rPr>
          <w:rFonts w:ascii="Times New Roman" w:hAnsi="Times New Roman" w:cs="Times New Roman"/>
          <w:sz w:val="28"/>
          <w:szCs w:val="28"/>
        </w:rPr>
        <w:t>г. №</w:t>
      </w:r>
      <w:r w:rsidR="0011283D">
        <w:rPr>
          <w:rFonts w:ascii="Times New Roman" w:hAnsi="Times New Roman" w:cs="Times New Roman"/>
          <w:sz w:val="28"/>
          <w:szCs w:val="28"/>
        </w:rPr>
        <w:t>460-р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7192">
        <w:rPr>
          <w:rFonts w:ascii="Times New Roman" w:hAnsi="Times New Roman" w:cs="Times New Roman"/>
          <w:sz w:val="28"/>
          <w:szCs w:val="28"/>
        </w:rPr>
        <w:t>на 2021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06"/>
        <w:gridCol w:w="5032"/>
        <w:gridCol w:w="1830"/>
        <w:gridCol w:w="2635"/>
        <w:gridCol w:w="1830"/>
      </w:tblGrid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Рынок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>, Брянская область</w:t>
            </w: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7A01" w:rsidRPr="004D7192" w:rsidRDefault="0099544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7A01">
              <w:rPr>
                <w:rFonts w:ascii="Times New Roman" w:hAnsi="Times New Roman" w:cs="Times New Roman"/>
                <w:sz w:val="28"/>
                <w:szCs w:val="28"/>
              </w:rPr>
              <w:t xml:space="preserve">. Сураж ул. </w:t>
            </w:r>
            <w:proofErr w:type="gramStart"/>
            <w:r w:rsidR="007F7A01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7F7A01">
              <w:rPr>
                <w:rFonts w:ascii="Times New Roman" w:hAnsi="Times New Roman" w:cs="Times New Roman"/>
                <w:sz w:val="28"/>
                <w:szCs w:val="28"/>
              </w:rPr>
              <w:t xml:space="preserve"> 26А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проверок на 2021 год </w:t>
            </w:r>
          </w:p>
        </w:tc>
      </w:tr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543 507 Брянская область, Суражский район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 1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Благоустройство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243500 Брянская область, </w:t>
            </w:r>
            <w:proofErr w:type="gramStart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. Сураж, ул. </w:t>
            </w:r>
            <w:proofErr w:type="spellStart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Полигон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243 521 Брянская область, Суражский район, д. Калинки, ул. Калинина д.1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6" w:type="dxa"/>
            <w:shd w:val="clear" w:color="auto" w:fill="auto"/>
          </w:tcPr>
          <w:p w:rsidR="007F7A01" w:rsidRPr="00AF5030" w:rsidRDefault="007F7A01" w:rsidP="00AF50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50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5030">
              <w:rPr>
                <w:rFonts w:ascii="Times New Roman" w:hAnsi="Times New Roman" w:cs="Times New Roman"/>
                <w:sz w:val="28"/>
                <w:szCs w:val="28"/>
              </w:rPr>
              <w:t>алисичская</w:t>
            </w:r>
            <w:proofErr w:type="spellEnd"/>
            <w:r w:rsidRPr="00AF50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243 534 Брянская область, Суражский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 д. 5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Водоканал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 xml:space="preserve">243 500 Брянская область </w:t>
            </w:r>
            <w:proofErr w:type="gramStart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. Сураж ул. Ленина д. 37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г. Суража 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243 500 Брянская область, г. Сураж ул. Фрунзе д. 11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детский сад  "Солнышко "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 xml:space="preserve">243 500 Брянская область, </w:t>
            </w:r>
            <w:proofErr w:type="gramStart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. Сураж ул. Красноармейская д.6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Овчинская сельская администрация 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243 521 Брянская область, Суражский район, с. Овчинец,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Потужного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</w:tbl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90B3F"/>
    <w:rsid w:val="000D7015"/>
    <w:rsid w:val="00101AA9"/>
    <w:rsid w:val="0011283D"/>
    <w:rsid w:val="001D5476"/>
    <w:rsid w:val="00277728"/>
    <w:rsid w:val="002942F2"/>
    <w:rsid w:val="002970F5"/>
    <w:rsid w:val="0033752E"/>
    <w:rsid w:val="00377729"/>
    <w:rsid w:val="003B5E07"/>
    <w:rsid w:val="003C1148"/>
    <w:rsid w:val="0042521E"/>
    <w:rsid w:val="004D7192"/>
    <w:rsid w:val="004F1530"/>
    <w:rsid w:val="005B3BAB"/>
    <w:rsid w:val="005E65C6"/>
    <w:rsid w:val="005E7B57"/>
    <w:rsid w:val="00631E7E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9544F"/>
    <w:rsid w:val="009D3436"/>
    <w:rsid w:val="009E745B"/>
    <w:rsid w:val="00A32724"/>
    <w:rsid w:val="00A4778F"/>
    <w:rsid w:val="00AA0748"/>
    <w:rsid w:val="00AC0794"/>
    <w:rsid w:val="00AC40FA"/>
    <w:rsid w:val="00AC53BC"/>
    <w:rsid w:val="00AF5030"/>
    <w:rsid w:val="00BF2066"/>
    <w:rsid w:val="00C16C7F"/>
    <w:rsid w:val="00C44D9B"/>
    <w:rsid w:val="00C67956"/>
    <w:rsid w:val="00CA477A"/>
    <w:rsid w:val="00CE38B1"/>
    <w:rsid w:val="00D13785"/>
    <w:rsid w:val="00D37EB5"/>
    <w:rsid w:val="00D618C3"/>
    <w:rsid w:val="00DA1B7E"/>
    <w:rsid w:val="00E02D50"/>
    <w:rsid w:val="00E17B76"/>
    <w:rsid w:val="00E22977"/>
    <w:rsid w:val="00E36D7B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2021-01-25T13:57:00Z</cp:lastPrinted>
  <dcterms:created xsi:type="dcterms:W3CDTF">2021-01-27T07:54:00Z</dcterms:created>
  <dcterms:modified xsi:type="dcterms:W3CDTF">2021-01-27T07:54:00Z</dcterms:modified>
</cp:coreProperties>
</file>