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42" w:rsidRDefault="00123B3F" w:rsidP="00C81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123B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1860CE" w:rsidRPr="001860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ейств</w:t>
      </w:r>
      <w:r w:rsidRPr="00123B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ие</w:t>
      </w:r>
      <w:r w:rsidR="001860CE" w:rsidRPr="001860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закон</w:t>
      </w:r>
      <w:r w:rsidRPr="00123B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1860CE" w:rsidRPr="001860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bookmarkEnd w:id="0"/>
    <w:p w:rsidR="001860CE" w:rsidRDefault="001860CE" w:rsidP="00C81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860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выявлении правообладателей ранее учтенных объектов недвижимости</w:t>
      </w:r>
    </w:p>
    <w:p w:rsidR="00C81E42" w:rsidRPr="001860CE" w:rsidRDefault="00C81E42" w:rsidP="00C81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860CE" w:rsidRDefault="001860CE" w:rsidP="00123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2021 года </w:t>
      </w:r>
      <w:r w:rsidR="00123B3F" w:rsidRPr="00123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</w:t>
      </w: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Федеральный закон от 30</w:t>
      </w:r>
      <w:r w:rsidR="00040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 w:rsidR="00C8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(квартир в многоквартирных домах, земельных участков, объектов капитального строительства)</w:t>
      </w: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0CE" w:rsidRPr="001860CE" w:rsidRDefault="001860CE" w:rsidP="00123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Муниципалитеты </w:t>
      </w: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</w:t>
      </w:r>
      <w:r w:rsidR="00314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собственников ранее</w:t>
      </w:r>
      <w:r w:rsidR="0031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учтенных объектов муниципалитеты проинформируют их об этом и самостоятельно направят в </w:t>
      </w:r>
      <w:proofErr w:type="spellStart"/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внесении в ЕГРН </w:t>
      </w:r>
      <w:r w:rsidR="003143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432E" w:rsidRPr="00E06721">
        <w:rPr>
          <w:rFonts w:ascii="Times New Roman" w:hAnsi="Times New Roman" w:cs="Times New Roman"/>
          <w:iCs/>
          <w:sz w:val="28"/>
          <w:szCs w:val="28"/>
        </w:rPr>
        <w:t xml:space="preserve">Единый </w:t>
      </w:r>
      <w:r w:rsidR="0031432E">
        <w:rPr>
          <w:rFonts w:ascii="Times New Roman" w:hAnsi="Times New Roman" w:cs="Times New Roman"/>
          <w:iCs/>
          <w:sz w:val="28"/>
          <w:szCs w:val="28"/>
        </w:rPr>
        <w:t xml:space="preserve">государственный </w:t>
      </w:r>
      <w:r w:rsidR="0031432E" w:rsidRPr="00E06721">
        <w:rPr>
          <w:rFonts w:ascii="Times New Roman" w:hAnsi="Times New Roman" w:cs="Times New Roman"/>
          <w:iCs/>
          <w:sz w:val="28"/>
          <w:szCs w:val="28"/>
        </w:rPr>
        <w:t>реестр недвижимости</w:t>
      </w:r>
      <w:r w:rsidR="0031432E">
        <w:rPr>
          <w:rFonts w:ascii="Times New Roman" w:hAnsi="Times New Roman" w:cs="Times New Roman"/>
          <w:iCs/>
          <w:sz w:val="28"/>
          <w:szCs w:val="28"/>
        </w:rPr>
        <w:t>)</w:t>
      </w:r>
      <w:r w:rsidR="0031432E"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сведений.</w:t>
      </w:r>
    </w:p>
    <w:p w:rsidR="001860CE" w:rsidRPr="001860CE" w:rsidRDefault="001860CE" w:rsidP="00123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закон предполагает </w:t>
      </w:r>
      <w:r w:rsidRPr="0018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снятия с кадастрового учета прекративших существование зданий и сооружений</w:t>
      </w: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будет осуществляться на основании подготовленного </w:t>
      </w:r>
      <w:r w:rsidR="00123B3F" w:rsidRPr="00123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муниципалитетом</w:t>
      </w: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осмотра такого объекта без привлечения кадастрового инженера.</w:t>
      </w:r>
    </w:p>
    <w:p w:rsidR="00080340" w:rsidRDefault="001860CE" w:rsidP="00123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</w:t>
      </w:r>
      <w:r w:rsidR="0008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32E" w:rsidRDefault="00E06721" w:rsidP="0031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06721">
        <w:rPr>
          <w:rFonts w:ascii="Times New Roman" w:hAnsi="Times New Roman" w:cs="Times New Roman"/>
          <w:iCs/>
          <w:sz w:val="28"/>
          <w:szCs w:val="28"/>
        </w:rPr>
        <w:t>Нововведение</w:t>
      </w:r>
      <w:r w:rsidR="0031432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1432E" w:rsidRPr="0018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сведений в ЕГРН</w:t>
      </w:r>
      <w:r w:rsidR="00314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06721">
        <w:rPr>
          <w:rFonts w:ascii="Times New Roman" w:hAnsi="Times New Roman" w:cs="Times New Roman"/>
          <w:iCs/>
          <w:sz w:val="28"/>
          <w:szCs w:val="28"/>
        </w:rPr>
        <w:t xml:space="preserve"> станет дополнительной мерой по </w:t>
      </w:r>
      <w:r w:rsidR="001860CE" w:rsidRPr="0018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</w:t>
      </w:r>
      <w:r w:rsidR="0031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ению</w:t>
      </w:r>
      <w:r w:rsidR="001860CE" w:rsidRPr="0018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защит</w:t>
      </w:r>
      <w:r w:rsidR="0031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1860CE" w:rsidRPr="0018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прав и имущественных интересов, </w:t>
      </w:r>
      <w:r w:rsidR="0031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</w:t>
      </w:r>
      <w:r w:rsidR="001860CE" w:rsidRPr="0018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мошеннических действий с их имуществом</w:t>
      </w:r>
      <w:r w:rsidR="00A703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60CE"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</w:t>
      </w:r>
      <w:r w:rsidR="001860CE" w:rsidRPr="0018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избежать возникновения земельных споров.</w:t>
      </w:r>
      <w:r w:rsidR="0031432E" w:rsidRPr="003143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432E" w:rsidRPr="00E06721">
        <w:rPr>
          <w:rFonts w:ascii="Times New Roman" w:hAnsi="Times New Roman" w:cs="Times New Roman"/>
          <w:iCs/>
          <w:sz w:val="28"/>
          <w:szCs w:val="28"/>
        </w:rPr>
        <w:t xml:space="preserve">Ведь без надлежащих правоустанавливающих документов, то есть, </w:t>
      </w:r>
      <w:r w:rsidR="0031432E" w:rsidRPr="0031432E">
        <w:rPr>
          <w:rFonts w:ascii="Times New Roman" w:hAnsi="Times New Roman" w:cs="Times New Roman"/>
          <w:b/>
          <w:iCs/>
          <w:sz w:val="28"/>
          <w:szCs w:val="28"/>
        </w:rPr>
        <w:t>без внесения сведений в ЕГРН, собственник не сможет продать, подарить и передать по наследству свой объект недвижимости.</w:t>
      </w:r>
    </w:p>
    <w:p w:rsidR="00241BC8" w:rsidRPr="00241BC8" w:rsidRDefault="00241BC8" w:rsidP="0031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Перечень</w:t>
      </w:r>
      <w:r w:rsidRPr="00241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450F" w:rsidRPr="00241BC8">
        <w:rPr>
          <w:rFonts w:ascii="Times New Roman" w:hAnsi="Times New Roman" w:cs="Times New Roman"/>
          <w:iCs/>
          <w:sz w:val="28"/>
          <w:szCs w:val="28"/>
        </w:rPr>
        <w:t xml:space="preserve">объектов </w:t>
      </w:r>
      <w:r w:rsidR="00EC450F">
        <w:rPr>
          <w:rFonts w:ascii="Times New Roman" w:hAnsi="Times New Roman" w:cs="Times New Roman"/>
          <w:iCs/>
          <w:sz w:val="28"/>
          <w:szCs w:val="28"/>
        </w:rPr>
        <w:t xml:space="preserve">по выявлению </w:t>
      </w:r>
      <w:r w:rsidRPr="00241BC8">
        <w:rPr>
          <w:rFonts w:ascii="Times New Roman" w:hAnsi="Times New Roman" w:cs="Times New Roman"/>
          <w:iCs/>
          <w:sz w:val="28"/>
          <w:szCs w:val="28"/>
        </w:rPr>
        <w:t>правообладателей ранее учтенных объектов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недвижимости</w:t>
      </w:r>
      <w:r w:rsidR="00EC450F">
        <w:rPr>
          <w:rFonts w:ascii="Times New Roman" w:hAnsi="Times New Roman" w:cs="Times New Roman"/>
          <w:iCs/>
          <w:sz w:val="28"/>
          <w:szCs w:val="28"/>
        </w:rPr>
        <w:t xml:space="preserve"> размещен на официальном сайте администрации </w:t>
      </w:r>
      <w:r w:rsidR="005D546E">
        <w:rPr>
          <w:rFonts w:ascii="Times New Roman" w:hAnsi="Times New Roman" w:cs="Times New Roman"/>
          <w:iCs/>
          <w:sz w:val="28"/>
          <w:szCs w:val="28"/>
        </w:rPr>
        <w:t>Суражского</w:t>
      </w:r>
      <w:r w:rsidR="00EC450F">
        <w:rPr>
          <w:rFonts w:ascii="Times New Roman" w:hAnsi="Times New Roman" w:cs="Times New Roman"/>
          <w:iCs/>
          <w:sz w:val="28"/>
          <w:szCs w:val="28"/>
        </w:rPr>
        <w:t xml:space="preserve"> района в сети Интернет в разделе «Комитет по управлению муниципальным имуществом».</w:t>
      </w:r>
    </w:p>
    <w:p w:rsidR="001860CE" w:rsidRDefault="0014797E" w:rsidP="00A3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860CE" w:rsidRPr="0018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равообладатель ранее учтенного объекта может сам обратиться в </w:t>
      </w:r>
      <w:proofErr w:type="spellStart"/>
      <w:r w:rsidR="001860CE" w:rsidRPr="0018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="001860CE" w:rsidRPr="0018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 w:rsidR="001860CE"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ему </w:t>
      </w:r>
      <w:r w:rsidR="00A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записаться на прием </w:t>
      </w:r>
      <w:r w:rsidR="001860CE"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</w:t>
      </w:r>
      <w:r w:rsidR="00A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</w:t>
      </w:r>
      <w:r w:rsidR="005D546E">
        <w:rPr>
          <w:rFonts w:ascii="Times New Roman" w:eastAsia="Times New Roman" w:hAnsi="Times New Roman" w:cs="Times New Roman"/>
          <w:sz w:val="28"/>
          <w:szCs w:val="28"/>
          <w:lang w:eastAsia="ru-RU"/>
        </w:rPr>
        <w:t>8 9483300 2-28-40</w:t>
      </w:r>
      <w:r w:rsidR="00A3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5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</w:t>
      </w:r>
      <w:r w:rsidR="00A37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1860CE"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паспортом и п</w:t>
      </w:r>
      <w:r w:rsidR="00A70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равоустанавливающим</w:t>
      </w:r>
      <w:r w:rsidR="00EC45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</w:t>
      </w:r>
      <w:r w:rsidR="00A7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4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0CE" w:rsidRPr="0018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Госпошлина за государственную регистрацию права гражданина, возникшего </w:t>
      </w:r>
      <w:r w:rsidR="001860CE" w:rsidRPr="001860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31.01.1998 </w:t>
      </w:r>
      <w:r w:rsidR="00A703DE" w:rsidRPr="00A70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  <w:r w:rsidR="00A70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0CE" w:rsidRPr="0018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на объект недвижимости, не взимается</w:t>
      </w:r>
      <w:r w:rsidR="001860CE" w:rsidRPr="0018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4CF" w:rsidRDefault="005774CF" w:rsidP="00A3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7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подать заявление в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4CF" w:rsidRPr="005774CF" w:rsidRDefault="005774CF" w:rsidP="005774C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4CF">
        <w:rPr>
          <w:rFonts w:ascii="Times New Roman" w:hAnsi="Times New Roman" w:cs="Times New Roman"/>
          <w:b/>
          <w:bCs/>
          <w:sz w:val="28"/>
          <w:szCs w:val="28"/>
        </w:rPr>
        <w:t>- почтовый адрес: 243500, Брянская область, Суражский район, г. Сураж, ул. Ленина, д.40;</w:t>
      </w:r>
    </w:p>
    <w:p w:rsidR="005774CF" w:rsidRPr="005774CF" w:rsidRDefault="005774CF" w:rsidP="00577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CF">
        <w:rPr>
          <w:rFonts w:ascii="Times New Roman" w:hAnsi="Times New Roman" w:cs="Times New Roman"/>
          <w:b/>
          <w:bCs/>
          <w:sz w:val="28"/>
          <w:szCs w:val="28"/>
        </w:rPr>
        <w:t>- электронный адрес: 84833021434@</w:t>
      </w:r>
      <w:r w:rsidR="00513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74CF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Pr="005774C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774CF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77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CF" w:rsidRDefault="005774CF" w:rsidP="00A37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E42" w:rsidRPr="001860CE" w:rsidRDefault="00C81E42" w:rsidP="00C81E4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45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sectPr w:rsidR="00C81E42" w:rsidRPr="001860CE" w:rsidSect="005774C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CE"/>
    <w:rsid w:val="000409D1"/>
    <w:rsid w:val="00080340"/>
    <w:rsid w:val="00123B3F"/>
    <w:rsid w:val="0014797E"/>
    <w:rsid w:val="001860CE"/>
    <w:rsid w:val="00241BC8"/>
    <w:rsid w:val="0031432E"/>
    <w:rsid w:val="0038354B"/>
    <w:rsid w:val="004351B1"/>
    <w:rsid w:val="005132FB"/>
    <w:rsid w:val="005774CF"/>
    <w:rsid w:val="005D546E"/>
    <w:rsid w:val="00925818"/>
    <w:rsid w:val="00A37349"/>
    <w:rsid w:val="00A703DE"/>
    <w:rsid w:val="00A908FD"/>
    <w:rsid w:val="00B456CC"/>
    <w:rsid w:val="00C81E42"/>
    <w:rsid w:val="00CD32B4"/>
    <w:rsid w:val="00E06721"/>
    <w:rsid w:val="00E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AF906-ABA0-4AB6-B761-CDDB10D2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Шлыгина Татьяна Дмитриевна</dc:creator>
  <cp:lastModifiedBy>Admin</cp:lastModifiedBy>
  <cp:revision>2</cp:revision>
  <cp:lastPrinted>2022-05-23T08:33:00Z</cp:lastPrinted>
  <dcterms:created xsi:type="dcterms:W3CDTF">2022-05-23T09:15:00Z</dcterms:created>
  <dcterms:modified xsi:type="dcterms:W3CDTF">2022-05-23T09:15:00Z</dcterms:modified>
</cp:coreProperties>
</file>