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правового акта – постановление администрации </w:t>
      </w:r>
      <w:r w:rsid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Суражского района </w:t>
      </w:r>
      <w:r w:rsidR="00682F76"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B0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01E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FD" w:rsidRPr="00B01E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01EFD"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01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20E5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5722B1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5722B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01E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B01E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682F7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682F76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Сураж, ул. Ленина, д. 40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3A6" w:rsidRPr="00682F76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B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ураж, ул. Ленина, д. 40, </w:t>
      </w:r>
      <w:proofErr w:type="spellStart"/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>. 27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3A6" w:rsidRPr="00682F76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: 84833021434@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82F76" w:rsidRPr="0068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8D26A1" w:rsidRDefault="008D26A1" w:rsidP="008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A1" w:rsidRDefault="008D26A1" w:rsidP="008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A1" w:rsidRPr="008D26A1" w:rsidRDefault="008D26A1" w:rsidP="008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B1" w:rsidRDefault="005722B1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92E" w:rsidRDefault="00D3792E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8D2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2B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Default="005722B1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</w:t>
      </w:r>
      <w:r w:rsidR="00116E35">
        <w:rPr>
          <w:rFonts w:ascii="Times New Roman" w:eastAsia="Calibri" w:hAnsi="Times New Roman" w:cs="Times New Roman"/>
          <w:sz w:val="28"/>
          <w:szCs w:val="28"/>
        </w:rPr>
        <w:tab/>
      </w:r>
      <w:r w:rsidR="00116E35">
        <w:rPr>
          <w:rFonts w:ascii="Times New Roman" w:eastAsia="Calibri" w:hAnsi="Times New Roman" w:cs="Times New Roman"/>
          <w:sz w:val="28"/>
          <w:szCs w:val="28"/>
        </w:rPr>
        <w:tab/>
      </w:r>
      <w:r w:rsidR="00D379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116E35">
        <w:rPr>
          <w:rFonts w:ascii="Times New Roman" w:eastAsia="Calibri" w:hAnsi="Times New Roman" w:cs="Times New Roman"/>
          <w:sz w:val="28"/>
          <w:szCs w:val="28"/>
        </w:rPr>
        <w:tab/>
      </w:r>
      <w:r w:rsidR="00D3792E">
        <w:rPr>
          <w:rFonts w:ascii="Times New Roman" w:eastAsia="Calibri" w:hAnsi="Times New Roman" w:cs="Times New Roman"/>
          <w:sz w:val="28"/>
          <w:szCs w:val="28"/>
        </w:rPr>
        <w:t>С.В.Толока</w:t>
      </w: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  <w:r w:rsidRPr="00603521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строительства, жилищно-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и связи администрации </w:t>
      </w:r>
    </w:p>
    <w:p w:rsidR="00F90065" w:rsidRPr="001620E5" w:rsidRDefault="005722B1" w:rsidP="00572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3521">
        <w:rPr>
          <w:rFonts w:ascii="Times New Roman" w:hAnsi="Times New Roman" w:cs="Times New Roman"/>
          <w:sz w:val="28"/>
          <w:szCs w:val="28"/>
        </w:rPr>
        <w:t>Суражского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EFD">
        <w:rPr>
          <w:rFonts w:ascii="Times New Roman" w:hAnsi="Times New Roman" w:cs="Times New Roman"/>
          <w:sz w:val="28"/>
          <w:szCs w:val="28"/>
        </w:rPr>
        <w:t>Н.Д.Васякина</w:t>
      </w:r>
      <w:bookmarkStart w:id="0" w:name="_GoBack"/>
      <w:bookmarkEnd w:id="0"/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16E35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1C57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60787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2B1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2F7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14887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26A1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D7BD3"/>
    <w:rsid w:val="00AE502D"/>
    <w:rsid w:val="00AF0FB5"/>
    <w:rsid w:val="00AF2FC6"/>
    <w:rsid w:val="00B01EFD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B453D"/>
    <w:rsid w:val="00CC50E1"/>
    <w:rsid w:val="00CC533E"/>
    <w:rsid w:val="00CC770A"/>
    <w:rsid w:val="00CE1540"/>
    <w:rsid w:val="00CE7350"/>
    <w:rsid w:val="00CF4C05"/>
    <w:rsid w:val="00D156EB"/>
    <w:rsid w:val="00D26EFE"/>
    <w:rsid w:val="00D323A6"/>
    <w:rsid w:val="00D3792E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D2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B2F4-576F-4444-B34E-A0D086A4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Admin</cp:lastModifiedBy>
  <cp:revision>3</cp:revision>
  <cp:lastPrinted>2023-11-10T08:35:00Z</cp:lastPrinted>
  <dcterms:created xsi:type="dcterms:W3CDTF">2023-11-10T06:30:00Z</dcterms:created>
  <dcterms:modified xsi:type="dcterms:W3CDTF">2023-11-10T08:37:00Z</dcterms:modified>
</cp:coreProperties>
</file>